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:rsidR="001E64B0" w:rsidRPr="00333BC7" w:rsidRDefault="001E64B0" w:rsidP="001E64B0">
      <w:pPr>
        <w:spacing w:after="120"/>
      </w:pP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FD711D" w:rsidRDefault="00FD711D" w:rsidP="00E01A07">
      <w:pPr>
        <w:autoSpaceDE w:val="0"/>
        <w:spacing w:after="120" w:line="360" w:lineRule="auto"/>
        <w:rPr>
          <w:sz w:val="20"/>
          <w:szCs w:val="20"/>
        </w:rPr>
      </w:pPr>
    </w:p>
    <w:p w:rsidR="00E01A07" w:rsidRPr="00457EA3" w:rsidRDefault="00FD711D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numer postępowania </w:t>
      </w:r>
      <w:r w:rsidR="001549C1">
        <w:rPr>
          <w:sz w:val="20"/>
          <w:szCs w:val="20"/>
        </w:rPr>
        <w:t>ZIT/4</w:t>
      </w:r>
      <w:r w:rsidR="00037CD6">
        <w:rPr>
          <w:sz w:val="20"/>
          <w:szCs w:val="20"/>
        </w:rPr>
        <w:t>/</w:t>
      </w:r>
      <w:r>
        <w:rPr>
          <w:sz w:val="20"/>
          <w:szCs w:val="20"/>
        </w:rPr>
        <w:t>2019</w:t>
      </w:r>
    </w:p>
    <w:p w:rsidR="00E01A07" w:rsidRPr="002C5724" w:rsidRDefault="00E01A07" w:rsidP="00E01A07">
      <w:pPr>
        <w:autoSpaceDE w:val="0"/>
        <w:spacing w:after="120" w:line="360" w:lineRule="auto"/>
        <w:jc w:val="center"/>
        <w:rPr>
          <w:b/>
          <w:bCs/>
          <w:sz w:val="28"/>
          <w:szCs w:val="28"/>
          <w:lang w:val="x-none"/>
        </w:rPr>
      </w:pPr>
      <w:r w:rsidRPr="002C5724">
        <w:rPr>
          <w:b/>
          <w:bCs/>
          <w:sz w:val="28"/>
          <w:szCs w:val="28"/>
          <w:lang w:val="x-none"/>
        </w:rPr>
        <w:t>Formularz oferty</w:t>
      </w:r>
    </w:p>
    <w:p w:rsidR="0076416B" w:rsidRDefault="00E01A07" w:rsidP="00E93CC8">
      <w:pPr>
        <w:spacing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E93CC8" w:rsidRPr="00E93CC8">
        <w:rPr>
          <w:sz w:val="20"/>
          <w:szCs w:val="20"/>
        </w:rPr>
        <w:t>„</w:t>
      </w:r>
      <w:r w:rsidR="001549C1" w:rsidRPr="001549C1">
        <w:rPr>
          <w:sz w:val="20"/>
          <w:szCs w:val="20"/>
        </w:rPr>
        <w:t>usługi przeglądów okresowych układu klimatyzacji precyzyjnej Data Center Krakowskiego Parku Technologicznego</w:t>
      </w:r>
      <w:r w:rsidR="00E93CC8" w:rsidRPr="00E93CC8">
        <w:rPr>
          <w:sz w:val="20"/>
          <w:szCs w:val="20"/>
        </w:rPr>
        <w:t xml:space="preserve"> w Krakowie przy ul. Podole 60”</w:t>
      </w:r>
      <w:r w:rsidR="00E93CC8">
        <w:rPr>
          <w:sz w:val="20"/>
          <w:szCs w:val="20"/>
        </w:rPr>
        <w:t xml:space="preserve"> </w:t>
      </w:r>
      <w:r w:rsidRPr="005D2F65">
        <w:rPr>
          <w:sz w:val="20"/>
          <w:szCs w:val="20"/>
        </w:rPr>
        <w:t xml:space="preserve">z dnia </w:t>
      </w:r>
      <w:r w:rsidR="0086366D">
        <w:rPr>
          <w:sz w:val="20"/>
          <w:szCs w:val="20"/>
        </w:rPr>
        <w:t>13/08</w:t>
      </w:r>
      <w:bookmarkStart w:id="0" w:name="_GoBack"/>
      <w:bookmarkEnd w:id="0"/>
      <w:r w:rsidR="0086366D">
        <w:rPr>
          <w:sz w:val="20"/>
          <w:szCs w:val="20"/>
        </w:rPr>
        <w:t>/</w:t>
      </w:r>
      <w:r w:rsidR="0076416B">
        <w:rPr>
          <w:sz w:val="20"/>
          <w:szCs w:val="20"/>
        </w:rPr>
        <w:t>2019</w:t>
      </w:r>
      <w:r w:rsidR="00FD711D">
        <w:rPr>
          <w:sz w:val="20"/>
          <w:szCs w:val="20"/>
        </w:rPr>
        <w:t> </w:t>
      </w:r>
      <w:r w:rsidR="009B5519">
        <w:rPr>
          <w:sz w:val="20"/>
          <w:szCs w:val="20"/>
        </w:rPr>
        <w:t>r.</w:t>
      </w:r>
    </w:p>
    <w:p w:rsidR="00E93CC8" w:rsidRDefault="00E01A07" w:rsidP="00E93CC8">
      <w:p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>za kwotę:</w:t>
      </w:r>
    </w:p>
    <w:p w:rsidR="003C19DC" w:rsidRPr="003C19DC" w:rsidRDefault="003C19DC" w:rsidP="00E93CC8">
      <w:pPr>
        <w:autoSpaceDE w:val="0"/>
        <w:spacing w:after="120" w:line="360" w:lineRule="auto"/>
        <w:jc w:val="both"/>
        <w:rPr>
          <w:b/>
          <w:sz w:val="20"/>
          <w:szCs w:val="20"/>
        </w:rPr>
      </w:pPr>
      <w:r w:rsidRPr="003C19DC">
        <w:rPr>
          <w:b/>
          <w:sz w:val="20"/>
          <w:szCs w:val="20"/>
        </w:rPr>
        <w:t>PRZEGLĄDY</w:t>
      </w:r>
    </w:p>
    <w:p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 w:rsidRPr="00E93CC8">
        <w:rPr>
          <w:rFonts w:ascii="Times New Roman" w:eastAsia="Times New Roman" w:hAnsi="Times New Roman"/>
          <w:color w:val="auto"/>
          <w:sz w:val="20"/>
          <w:szCs w:val="20"/>
        </w:rPr>
        <w:t xml:space="preserve">opłata </w:t>
      </w:r>
      <w:r w:rsidR="001549C1">
        <w:rPr>
          <w:rFonts w:ascii="Times New Roman" w:eastAsia="Times New Roman" w:hAnsi="Times New Roman"/>
          <w:color w:val="auto"/>
          <w:sz w:val="20"/>
          <w:szCs w:val="20"/>
        </w:rPr>
        <w:t xml:space="preserve">za wykonanie pojedynczego przeglądu </w:t>
      </w:r>
      <w:r>
        <w:rPr>
          <w:rFonts w:ascii="Times New Roman" w:eastAsia="Times New Roman" w:hAnsi="Times New Roman"/>
          <w:color w:val="auto"/>
          <w:sz w:val="20"/>
          <w:szCs w:val="20"/>
        </w:rPr>
        <w:t>netto - …………… zł</w:t>
      </w:r>
    </w:p>
    <w:p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Podatek VAT od opłaty za </w:t>
      </w:r>
      <w:r w:rsidR="001549C1">
        <w:rPr>
          <w:rFonts w:ascii="Times New Roman" w:eastAsia="Times New Roman" w:hAnsi="Times New Roman"/>
          <w:color w:val="auto"/>
          <w:sz w:val="20"/>
          <w:szCs w:val="20"/>
        </w:rPr>
        <w:t xml:space="preserve">wykonanie pojedynczego przeglądu </w:t>
      </w:r>
      <w:r>
        <w:rPr>
          <w:rFonts w:ascii="Times New Roman" w:eastAsia="Times New Roman" w:hAnsi="Times New Roman"/>
          <w:color w:val="auto"/>
          <w:sz w:val="20"/>
          <w:szCs w:val="20"/>
        </w:rPr>
        <w:t xml:space="preserve">stawka ……% - ……………. zł </w:t>
      </w:r>
    </w:p>
    <w:p w:rsidR="00E93CC8" w:rsidRDefault="001549C1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 w:rsidRPr="00E93CC8">
        <w:rPr>
          <w:rFonts w:ascii="Times New Roman" w:eastAsia="Times New Roman" w:hAnsi="Times New Roman"/>
          <w:color w:val="auto"/>
          <w:sz w:val="20"/>
          <w:szCs w:val="20"/>
        </w:rPr>
        <w:t xml:space="preserve">opłata </w:t>
      </w:r>
      <w:r>
        <w:rPr>
          <w:rFonts w:ascii="Times New Roman" w:eastAsia="Times New Roman" w:hAnsi="Times New Roman"/>
          <w:color w:val="auto"/>
          <w:sz w:val="20"/>
          <w:szCs w:val="20"/>
        </w:rPr>
        <w:t xml:space="preserve">za wykonanie pojedynczego przeglądu </w:t>
      </w:r>
      <w:r w:rsidR="00E93CC8">
        <w:rPr>
          <w:rFonts w:ascii="Times New Roman" w:eastAsia="Times New Roman" w:hAnsi="Times New Roman"/>
          <w:color w:val="auto"/>
          <w:sz w:val="20"/>
          <w:szCs w:val="20"/>
        </w:rPr>
        <w:t>brutto - …………….. zł</w:t>
      </w:r>
    </w:p>
    <w:p w:rsidR="00E93CC8" w:rsidRDefault="00E93CC8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tj. łącznie:</w:t>
      </w:r>
    </w:p>
    <w:p w:rsidR="00E93CC8" w:rsidRDefault="00E93CC8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Opłata za świadczenie usługi w okresie całej umowy brutto (</w:t>
      </w:r>
      <w:r w:rsidR="001549C1">
        <w:rPr>
          <w:sz w:val="20"/>
          <w:szCs w:val="20"/>
        </w:rPr>
        <w:t xml:space="preserve">4 x </w:t>
      </w:r>
      <w:r w:rsidR="001549C1" w:rsidRPr="00E93CC8">
        <w:rPr>
          <w:sz w:val="20"/>
          <w:szCs w:val="20"/>
        </w:rPr>
        <w:t xml:space="preserve">opłata </w:t>
      </w:r>
      <w:r w:rsidR="001549C1">
        <w:rPr>
          <w:sz w:val="20"/>
          <w:szCs w:val="20"/>
        </w:rPr>
        <w:t>za wykonanie pojedynczego przeglądu brutto) -  ……………………. z</w:t>
      </w:r>
      <w:r>
        <w:rPr>
          <w:sz w:val="20"/>
          <w:szCs w:val="20"/>
        </w:rPr>
        <w:t xml:space="preserve">ł </w:t>
      </w:r>
    </w:p>
    <w:p w:rsidR="00E01A07" w:rsidRDefault="00E01A07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 w:rsidRPr="00E93CC8">
        <w:rPr>
          <w:sz w:val="20"/>
          <w:szCs w:val="20"/>
        </w:rPr>
        <w:t>słownie: ……………………………</w:t>
      </w:r>
      <w:r w:rsidR="00FD711D" w:rsidRPr="00E93CC8">
        <w:rPr>
          <w:sz w:val="20"/>
          <w:szCs w:val="20"/>
        </w:rPr>
        <w:t>...................................................................</w:t>
      </w:r>
      <w:r w:rsidRPr="00E93CC8">
        <w:rPr>
          <w:sz w:val="20"/>
          <w:szCs w:val="20"/>
        </w:rPr>
        <w:t>…………………….……</w:t>
      </w:r>
    </w:p>
    <w:p w:rsidR="003C19DC" w:rsidRPr="003C19DC" w:rsidRDefault="003C19DC" w:rsidP="003C19DC">
      <w:pPr>
        <w:autoSpaceDE w:val="0"/>
        <w:spacing w:after="12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USŁUGI SERWISU I NAPRAW</w:t>
      </w:r>
      <w:r w:rsidRPr="003C19DC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(utrzymanie gotowości, usługi wraz z dojazdem do siedziby Zamawiającego)</w:t>
      </w:r>
    </w:p>
    <w:p w:rsidR="003C19DC" w:rsidRDefault="003C19DC" w:rsidP="003C19DC">
      <w:pPr>
        <w:pStyle w:val="Akapitzlist"/>
        <w:numPr>
          <w:ilvl w:val="0"/>
          <w:numId w:val="20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>stawka za godzinę pracy serwisanta netto  - …………… zł</w:t>
      </w:r>
    </w:p>
    <w:p w:rsidR="003C19DC" w:rsidRDefault="003C19DC" w:rsidP="003C19DC">
      <w:pPr>
        <w:pStyle w:val="Akapitzlist"/>
        <w:numPr>
          <w:ilvl w:val="0"/>
          <w:numId w:val="20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podatek VAT od opłaty za godzinę pracy serwisanta ……% - ……………. zł </w:t>
      </w:r>
    </w:p>
    <w:p w:rsidR="003C19DC" w:rsidRDefault="003C19DC" w:rsidP="003C19DC">
      <w:pPr>
        <w:pStyle w:val="Akapitzlist"/>
        <w:numPr>
          <w:ilvl w:val="0"/>
          <w:numId w:val="20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lastRenderedPageBreak/>
        <w:t>stawka za godzinę pracy serwisanta brutto - …………….. zł, słownie: ……………………………….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>
        <w:rPr>
          <w:sz w:val="20"/>
          <w:szCs w:val="20"/>
        </w:rPr>
        <w:t xml:space="preserve">z dnia </w:t>
      </w:r>
      <w:r w:rsidR="002C5724">
        <w:rPr>
          <w:sz w:val="20"/>
          <w:szCs w:val="20"/>
        </w:rPr>
        <w:t>..................................</w:t>
      </w:r>
      <w:r w:rsidR="0076416B">
        <w:rPr>
          <w:sz w:val="20"/>
          <w:szCs w:val="20"/>
        </w:rPr>
        <w:t>2019</w:t>
      </w:r>
      <w:r w:rsidR="009B5519">
        <w:rPr>
          <w:sz w:val="20"/>
          <w:szCs w:val="20"/>
        </w:rPr>
        <w:t xml:space="preserve"> r.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zapoznałem(liśmy) się z zapytaniem ofertowym i nie wnosimy do niego żadnych zastrzeżeń.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</w:t>
      </w:r>
      <w:r w:rsidR="001549C1">
        <w:rPr>
          <w:sz w:val="20"/>
          <w:szCs w:val="20"/>
        </w:rPr>
        <w:t>ach</w:t>
      </w:r>
      <w:r w:rsidRPr="00457EA3">
        <w:rPr>
          <w:sz w:val="20"/>
          <w:szCs w:val="20"/>
        </w:rPr>
        <w:t xml:space="preserve"> wskazany</w:t>
      </w:r>
      <w:r w:rsidR="001549C1">
        <w:rPr>
          <w:sz w:val="20"/>
          <w:szCs w:val="20"/>
        </w:rPr>
        <w:t>ch</w:t>
      </w:r>
      <w:r w:rsidRPr="00457EA3">
        <w:rPr>
          <w:sz w:val="20"/>
          <w:szCs w:val="20"/>
        </w:rPr>
        <w:t xml:space="preserve"> w zapytaniu ofertowym.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jestem(</w:t>
      </w:r>
      <w:proofErr w:type="spellStart"/>
      <w:r w:rsidRPr="00457EA3">
        <w:rPr>
          <w:sz w:val="20"/>
          <w:szCs w:val="20"/>
        </w:rPr>
        <w:t>śmy</w:t>
      </w:r>
      <w:proofErr w:type="spellEnd"/>
      <w:r w:rsidRPr="00457EA3">
        <w:rPr>
          <w:sz w:val="20"/>
          <w:szCs w:val="20"/>
        </w:rPr>
        <w:t xml:space="preserve">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</w:t>
      </w:r>
      <w:proofErr w:type="spellStart"/>
      <w:r w:rsidRPr="00457EA3">
        <w:rPr>
          <w:sz w:val="20"/>
          <w:szCs w:val="20"/>
        </w:rPr>
        <w:t>emy</w:t>
      </w:r>
      <w:proofErr w:type="spellEnd"/>
      <w:r w:rsidRPr="00457EA3">
        <w:rPr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:rsidR="00CE4C17" w:rsidRPr="00CE4C17" w:rsidRDefault="00E01A07" w:rsidP="00CE4C1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sectPr w:rsidR="00CE4C17" w:rsidRPr="00CE4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C2" w:rsidRDefault="009977C2">
      <w:r>
        <w:separator/>
      </w:r>
    </w:p>
  </w:endnote>
  <w:endnote w:type="continuationSeparator" w:id="0">
    <w:p w:rsidR="009977C2" w:rsidRDefault="0099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86366D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113395" w:rsidRDefault="00863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C2" w:rsidRDefault="009977C2">
      <w:r>
        <w:separator/>
      </w:r>
    </w:p>
  </w:footnote>
  <w:footnote w:type="continuationSeparator" w:id="0">
    <w:p w:rsidR="009977C2" w:rsidRDefault="0099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0CB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0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D1"/>
    <w:rsid w:val="0003344A"/>
    <w:rsid w:val="00037CD6"/>
    <w:rsid w:val="000779A4"/>
    <w:rsid w:val="000A2BD1"/>
    <w:rsid w:val="000F25DA"/>
    <w:rsid w:val="001549C1"/>
    <w:rsid w:val="00191A65"/>
    <w:rsid w:val="001A0199"/>
    <w:rsid w:val="001B096C"/>
    <w:rsid w:val="001E1A43"/>
    <w:rsid w:val="001E64B0"/>
    <w:rsid w:val="001F1E70"/>
    <w:rsid w:val="002328A8"/>
    <w:rsid w:val="002A0101"/>
    <w:rsid w:val="002A3BB6"/>
    <w:rsid w:val="002C5724"/>
    <w:rsid w:val="002E25A1"/>
    <w:rsid w:val="003155B1"/>
    <w:rsid w:val="003C19DC"/>
    <w:rsid w:val="003C65D1"/>
    <w:rsid w:val="00483E7A"/>
    <w:rsid w:val="004A760A"/>
    <w:rsid w:val="00517C7B"/>
    <w:rsid w:val="0052535A"/>
    <w:rsid w:val="00560032"/>
    <w:rsid w:val="005D2F65"/>
    <w:rsid w:val="005F3854"/>
    <w:rsid w:val="006B3E1D"/>
    <w:rsid w:val="006C14A4"/>
    <w:rsid w:val="0076416B"/>
    <w:rsid w:val="0086366D"/>
    <w:rsid w:val="00866D60"/>
    <w:rsid w:val="00902F50"/>
    <w:rsid w:val="009977C2"/>
    <w:rsid w:val="009B5519"/>
    <w:rsid w:val="009D1A2C"/>
    <w:rsid w:val="00A720F1"/>
    <w:rsid w:val="00AF0C6F"/>
    <w:rsid w:val="00B06F8C"/>
    <w:rsid w:val="00B35110"/>
    <w:rsid w:val="00C95CBD"/>
    <w:rsid w:val="00CE4C17"/>
    <w:rsid w:val="00D55A47"/>
    <w:rsid w:val="00D923A7"/>
    <w:rsid w:val="00E01A07"/>
    <w:rsid w:val="00E62FBD"/>
    <w:rsid w:val="00E93CC8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Daniel Kessler</cp:lastModifiedBy>
  <cp:revision>5</cp:revision>
  <cp:lastPrinted>2019-07-18T11:58:00Z</cp:lastPrinted>
  <dcterms:created xsi:type="dcterms:W3CDTF">2019-07-25T10:22:00Z</dcterms:created>
  <dcterms:modified xsi:type="dcterms:W3CDTF">2019-08-13T06:49:00Z</dcterms:modified>
</cp:coreProperties>
</file>